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6EF7" w14:textId="198C5D7D" w:rsidR="003641EA" w:rsidRDefault="003641EA" w:rsidP="001E20BA">
      <w:pPr>
        <w:pStyle w:val="NormalWeb"/>
      </w:pPr>
      <w:r>
        <w:rPr>
          <w:rFonts w:ascii="Arial" w:hAnsi="Arial" w:cs="Arial"/>
          <w:color w:val="0000FF"/>
          <w:spacing w:val="4"/>
          <w:sz w:val="27"/>
          <w:szCs w:val="27"/>
        </w:rPr>
        <w:t>Disfrute en esta edición de Frase en tabletas, Panal, Grilla literaria y muchos juegos más.</w:t>
      </w:r>
    </w:p>
    <w:p w14:paraId="640524A5" w14:textId="77777777" w:rsidR="00F82E03" w:rsidRDefault="00F82E03"/>
    <w:sectPr w:rsidR="00F82E03" w:rsidSect="00C57B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EA"/>
    <w:rsid w:val="001E20BA"/>
    <w:rsid w:val="003641EA"/>
    <w:rsid w:val="00C57B4D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7171F"/>
  <w15:chartTrackingRefBased/>
  <w15:docId w15:val="{DDEB9B80-F2CA-CF45-BFBB-119B09D8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1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2021-08-23T22:50:00Z</dcterms:created>
  <dcterms:modified xsi:type="dcterms:W3CDTF">2022-07-10T19:03:00Z</dcterms:modified>
</cp:coreProperties>
</file>